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0C6834" w14:textId="0311E6DB" w:rsidR="001A3D6A" w:rsidRDefault="001A3D6A" w:rsidP="002C2628">
      <w:pPr>
        <w:autoSpaceDE w:val="0"/>
        <w:autoSpaceDN w:val="0"/>
        <w:adjustRightInd w:val="0"/>
        <w:rPr>
          <w:rFonts w:ascii="Times New Roman" w:hAnsi="Times New Roman" w:cs="Times New Roman"/>
          <w:lang w:val="en-US"/>
        </w:rPr>
      </w:pPr>
      <w:r>
        <w:rPr>
          <w:rFonts w:ascii="Times New Roman"/>
          <w:noProof/>
          <w:sz w:val="20"/>
        </w:rPr>
        <w:drawing>
          <wp:inline distT="0" distB="0" distL="0" distR="0" wp14:anchorId="60D1FE8A" wp14:editId="731EE550">
            <wp:extent cx="5247113" cy="1004887"/>
            <wp:effectExtent l="0" t="0" r="0" b="0"/>
            <wp:docPr id="1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47113" cy="10048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DD804C" w14:textId="411F5391" w:rsidR="001A3D6A" w:rsidRDefault="001A3D6A" w:rsidP="002C2628">
      <w:pPr>
        <w:autoSpaceDE w:val="0"/>
        <w:autoSpaceDN w:val="0"/>
        <w:adjustRightInd w:val="0"/>
        <w:rPr>
          <w:rFonts w:ascii="Times New Roman" w:hAnsi="Times New Roman" w:cs="Times New Roman"/>
          <w:lang w:val="en-US"/>
        </w:rPr>
      </w:pPr>
    </w:p>
    <w:p w14:paraId="69D5C481" w14:textId="77777777" w:rsidR="001A3D6A" w:rsidRDefault="001A3D6A" w:rsidP="002C2628">
      <w:pPr>
        <w:autoSpaceDE w:val="0"/>
        <w:autoSpaceDN w:val="0"/>
        <w:adjustRightInd w:val="0"/>
        <w:rPr>
          <w:rFonts w:ascii="Times New Roman" w:hAnsi="Times New Roman" w:cs="Times New Roman"/>
          <w:lang w:val="en-US"/>
        </w:rPr>
      </w:pPr>
    </w:p>
    <w:p w14:paraId="239AC204" w14:textId="77777777" w:rsidR="001A3D6A" w:rsidRDefault="001A3D6A" w:rsidP="002C2628">
      <w:pPr>
        <w:autoSpaceDE w:val="0"/>
        <w:autoSpaceDN w:val="0"/>
        <w:adjustRightInd w:val="0"/>
        <w:rPr>
          <w:rFonts w:ascii="Times New Roman" w:hAnsi="Times New Roman" w:cs="Times New Roman"/>
          <w:lang w:val="en-US"/>
        </w:rPr>
      </w:pPr>
    </w:p>
    <w:p w14:paraId="5E5D3CE4" w14:textId="4762F49E" w:rsidR="002C2628" w:rsidRDefault="002C5571" w:rsidP="002C2628">
      <w:pPr>
        <w:autoSpaceDE w:val="0"/>
        <w:autoSpaceDN w:val="0"/>
        <w:adjustRightInd w:val="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“</w:t>
      </w:r>
      <w:r w:rsidR="002C2628">
        <w:rPr>
          <w:rFonts w:ascii="Times New Roman" w:hAnsi="Times New Roman" w:cs="Times New Roman"/>
          <w:lang w:val="en-US"/>
        </w:rPr>
        <w:t>ÇAĞDAŞ SANAT VE KÜRATÖRLÜK</w:t>
      </w:r>
      <w:r>
        <w:rPr>
          <w:rFonts w:ascii="Times New Roman" w:hAnsi="Times New Roman" w:cs="Times New Roman"/>
          <w:lang w:val="en-US"/>
        </w:rPr>
        <w:t>” SEMINER PROGRAMI</w:t>
      </w:r>
    </w:p>
    <w:p w14:paraId="1CE356AD" w14:textId="77777777" w:rsidR="002C2628" w:rsidRDefault="002C2628" w:rsidP="002C2628">
      <w:pPr>
        <w:autoSpaceDE w:val="0"/>
        <w:autoSpaceDN w:val="0"/>
        <w:adjustRightInd w:val="0"/>
        <w:rPr>
          <w:rFonts w:ascii="Times New Roman" w:hAnsi="Times New Roman" w:cs="Times New Roman"/>
          <w:lang w:val="en-US"/>
        </w:rPr>
      </w:pPr>
    </w:p>
    <w:p w14:paraId="39F5E26D" w14:textId="17240C4B" w:rsidR="002C2628" w:rsidRDefault="002C2628" w:rsidP="00A203E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Çağdaş Sanat ve Küratörlük (Curating Contemporary Art), Açık Diyalog İstanbul ve Akbank</w:t>
      </w:r>
    </w:p>
    <w:p w14:paraId="70A8AA38" w14:textId="548EF3CA" w:rsidR="002C2628" w:rsidRDefault="002C2628" w:rsidP="00A203E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Sanat iş birliği içinde düzenlenen </w:t>
      </w:r>
      <w:r w:rsidR="008A20FE">
        <w:rPr>
          <w:rFonts w:ascii="Times New Roman" w:hAnsi="Times New Roman" w:cs="Times New Roman"/>
          <w:lang w:val="en-US"/>
        </w:rPr>
        <w:t>1</w:t>
      </w:r>
      <w:r w:rsidR="00B77621">
        <w:rPr>
          <w:rFonts w:ascii="Times New Roman" w:hAnsi="Times New Roman" w:cs="Times New Roman"/>
          <w:lang w:val="en-US"/>
        </w:rPr>
        <w:t>2</w:t>
      </w:r>
      <w:r>
        <w:rPr>
          <w:rFonts w:ascii="Times New Roman" w:hAnsi="Times New Roman" w:cs="Times New Roman"/>
          <w:lang w:val="en-US"/>
        </w:rPr>
        <w:t xml:space="preserve"> ay sürecek bir seminer dizisidir. Bu sene </w:t>
      </w:r>
      <w:r w:rsidR="00B77621">
        <w:rPr>
          <w:rFonts w:ascii="Times New Roman" w:hAnsi="Times New Roman" w:cs="Times New Roman"/>
          <w:lang w:val="en-US"/>
        </w:rPr>
        <w:t>sekiz</w:t>
      </w:r>
      <w:r w:rsidR="00233EDF">
        <w:rPr>
          <w:rFonts w:ascii="Times New Roman" w:hAnsi="Times New Roman" w:cs="Times New Roman"/>
          <w:lang w:val="en-US"/>
        </w:rPr>
        <w:t xml:space="preserve">incisi </w:t>
      </w:r>
      <w:r>
        <w:rPr>
          <w:rFonts w:ascii="Times New Roman" w:hAnsi="Times New Roman" w:cs="Times New Roman"/>
          <w:lang w:val="en-US"/>
        </w:rPr>
        <w:t>gerçekleşecek olan programın amacı küratörlük konusunda kapsamlı ve uluslararası düzeyde</w:t>
      </w:r>
    </w:p>
    <w:p w14:paraId="74864FBF" w14:textId="26A70F10" w:rsidR="002C2628" w:rsidRDefault="002C2628" w:rsidP="00A203E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bir program yürütmek ve bu alanda, hem teorik hem de uygulama bakımından sergi</w:t>
      </w:r>
      <w:r w:rsidR="002E2B38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kurgulama</w:t>
      </w:r>
      <w:r w:rsidR="00902A0B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ve ideolojik çerçevesi ile ilgili Türkiye’de benzeri olmayan prestijli bir eğitim</w:t>
      </w:r>
      <w:r w:rsidR="00902A0B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 xml:space="preserve">platformu yaratmak. Billur Tansel’in </w:t>
      </w:r>
      <w:r w:rsidR="00612591">
        <w:rPr>
          <w:rFonts w:ascii="Times New Roman" w:hAnsi="Times New Roman" w:cs="Times New Roman"/>
          <w:lang w:val="en-US"/>
        </w:rPr>
        <w:t>direktör</w:t>
      </w:r>
      <w:r>
        <w:rPr>
          <w:rFonts w:ascii="Times New Roman" w:hAnsi="Times New Roman" w:cs="Times New Roman"/>
          <w:lang w:val="en-US"/>
        </w:rPr>
        <w:t>lüğü altında, bu program daha ziyade</w:t>
      </w:r>
      <w:r w:rsidR="00902A0B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eğitici, uygulamacı ve araştırma odaklı bir yaklaşımla sürdürülecektir. Seminerler Türkçe ve</w:t>
      </w:r>
      <w:r w:rsidR="00902A0B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İngilizce verilecektir. Konuşmacılar uluslararası sanat platformundan bilinen sanat aktörleri</w:t>
      </w:r>
      <w:r w:rsidR="00902A0B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olacaktır. Hem teoriyi anlatacak hem de pratik yapma imkanları sunacaklardır. Bienaller,</w:t>
      </w:r>
      <w:r w:rsidR="00902A0B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galeriler, müzeler ve sanat fuarları ile ilgili örnek vaka çalışmalarına da yer verilecektir.</w:t>
      </w:r>
    </w:p>
    <w:p w14:paraId="5FAE5895" w14:textId="77777777" w:rsidR="002C2628" w:rsidRDefault="002C2628" w:rsidP="00A203E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Katılımcılara çeşitli kurumlarda staj ve deneyim imkanları sunulacaktır. Bu seneki programın</w:t>
      </w:r>
    </w:p>
    <w:p w14:paraId="3CD01AB3" w14:textId="28E633EE" w:rsidR="002C2628" w:rsidRDefault="002C2628" w:rsidP="00A203E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seminer bölümünün 202</w:t>
      </w:r>
      <w:r w:rsidR="00B77621">
        <w:rPr>
          <w:rFonts w:ascii="Times New Roman" w:hAnsi="Times New Roman" w:cs="Times New Roman"/>
          <w:lang w:val="en-US"/>
        </w:rPr>
        <w:t>6</w:t>
      </w:r>
      <w:r>
        <w:rPr>
          <w:rFonts w:ascii="Times New Roman" w:hAnsi="Times New Roman" w:cs="Times New Roman"/>
          <w:lang w:val="en-US"/>
        </w:rPr>
        <w:t xml:space="preserve"> </w:t>
      </w:r>
      <w:r w:rsidR="00B77621">
        <w:rPr>
          <w:rFonts w:ascii="Times New Roman" w:hAnsi="Times New Roman" w:cs="Times New Roman"/>
          <w:lang w:val="en-US"/>
        </w:rPr>
        <w:t>Ekim</w:t>
      </w:r>
      <w:r>
        <w:rPr>
          <w:rFonts w:ascii="Times New Roman" w:hAnsi="Times New Roman" w:cs="Times New Roman"/>
          <w:lang w:val="en-US"/>
        </w:rPr>
        <w:t xml:space="preserve"> ayında başlaması ve 202</w:t>
      </w:r>
      <w:r w:rsidR="00B77621">
        <w:rPr>
          <w:rFonts w:ascii="Times New Roman" w:hAnsi="Times New Roman" w:cs="Times New Roman"/>
          <w:lang w:val="en-US"/>
        </w:rPr>
        <w:t>7</w:t>
      </w:r>
      <w:r>
        <w:rPr>
          <w:rFonts w:ascii="Times New Roman" w:hAnsi="Times New Roman" w:cs="Times New Roman"/>
          <w:lang w:val="en-US"/>
        </w:rPr>
        <w:t xml:space="preserve"> Haziran’da bitmesi</w:t>
      </w:r>
      <w:r w:rsidR="002E2B38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planlanmaktadır. Seminerler bittikten sonra, sonuç aşamasında ise her katılımcı</w:t>
      </w:r>
      <w:r w:rsidR="00505325">
        <w:rPr>
          <w:rFonts w:ascii="Times New Roman" w:hAnsi="Times New Roman" w:cs="Times New Roman"/>
          <w:lang w:val="en-US"/>
        </w:rPr>
        <w:t>,</w:t>
      </w:r>
      <w:r>
        <w:rPr>
          <w:rFonts w:ascii="Times New Roman" w:hAnsi="Times New Roman" w:cs="Times New Roman"/>
          <w:lang w:val="en-US"/>
        </w:rPr>
        <w:t xml:space="preserve"> program süresince </w:t>
      </w:r>
      <w:r w:rsidR="00505325">
        <w:rPr>
          <w:rFonts w:ascii="Times New Roman" w:hAnsi="Times New Roman" w:cs="Times New Roman"/>
          <w:lang w:val="en-US"/>
        </w:rPr>
        <w:t>yürütülen</w:t>
      </w:r>
      <w:r>
        <w:rPr>
          <w:rFonts w:ascii="Times New Roman" w:hAnsi="Times New Roman" w:cs="Times New Roman"/>
          <w:lang w:val="en-US"/>
        </w:rPr>
        <w:t xml:space="preserve"> bireysel proje geliştirme atölyeleri sürecinde</w:t>
      </w:r>
      <w:r w:rsidR="00505325">
        <w:rPr>
          <w:rFonts w:ascii="Times New Roman" w:hAnsi="Times New Roman" w:cs="Times New Roman"/>
          <w:lang w:val="en-US"/>
        </w:rPr>
        <w:t>,</w:t>
      </w:r>
      <w:r>
        <w:rPr>
          <w:rFonts w:ascii="Times New Roman" w:hAnsi="Times New Roman" w:cs="Times New Roman"/>
          <w:lang w:val="en-US"/>
        </w:rPr>
        <w:t xml:space="preserve"> </w:t>
      </w:r>
      <w:r w:rsidR="00505325">
        <w:rPr>
          <w:rFonts w:ascii="Times New Roman" w:hAnsi="Times New Roman" w:cs="Times New Roman"/>
          <w:lang w:val="en-US"/>
        </w:rPr>
        <w:t xml:space="preserve">kendi </w:t>
      </w:r>
      <w:r>
        <w:rPr>
          <w:rFonts w:ascii="Times New Roman" w:hAnsi="Times New Roman" w:cs="Times New Roman"/>
          <w:lang w:val="en-US"/>
        </w:rPr>
        <w:t>bitirme projesi üzerinde çalışacak; genel performansı ve bitirme projesi jüri tarafından uygun görülürse bitirme belgesi almaya hak kazanacaktır.</w:t>
      </w:r>
      <w:r w:rsidR="00E42388">
        <w:rPr>
          <w:rFonts w:ascii="Times New Roman" w:hAnsi="Times New Roman" w:cs="Times New Roman"/>
          <w:lang w:val="en-US"/>
        </w:rPr>
        <w:t xml:space="preserve">  Program 2027 Eylül ayında sona erecektir.</w:t>
      </w:r>
      <w:bookmarkStart w:id="0" w:name="_GoBack"/>
      <w:bookmarkEnd w:id="0"/>
    </w:p>
    <w:p w14:paraId="29B60C51" w14:textId="77777777" w:rsidR="002C2628" w:rsidRDefault="002C2628" w:rsidP="00A203E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val="en-US"/>
        </w:rPr>
      </w:pPr>
    </w:p>
    <w:p w14:paraId="169D0EB0" w14:textId="480344F6" w:rsidR="002C2628" w:rsidRDefault="002C2628" w:rsidP="002C2628">
      <w:pPr>
        <w:autoSpaceDE w:val="0"/>
        <w:autoSpaceDN w:val="0"/>
        <w:adjustRightInd w:val="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AÇIK DİYALOG İSTANBUL HAKKINDA</w:t>
      </w:r>
    </w:p>
    <w:p w14:paraId="40795A6C" w14:textId="77777777" w:rsidR="002C2628" w:rsidRDefault="002C2628" w:rsidP="002C2628">
      <w:pPr>
        <w:autoSpaceDE w:val="0"/>
        <w:autoSpaceDN w:val="0"/>
        <w:adjustRightInd w:val="0"/>
        <w:rPr>
          <w:rFonts w:ascii="Times New Roman" w:hAnsi="Times New Roman" w:cs="Times New Roman"/>
          <w:lang w:val="en-US"/>
        </w:rPr>
      </w:pPr>
    </w:p>
    <w:p w14:paraId="358C6A8B" w14:textId="765A0DB5" w:rsidR="002C2628" w:rsidRDefault="002C2628" w:rsidP="0087589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Açık Diyalog Istanbul, 2015 yılının Temmuz ayında, Billur Tansel tarafından göçebe bir</w:t>
      </w:r>
      <w:r w:rsidR="00DB59FD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uluslararası çağdaş sanat projesi olarak kuruldu. Yurt içinde ve yurt dışında çeşitli kültürel</w:t>
      </w:r>
      <w:r w:rsidR="00875899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etkinlikler gerçekleştirdikten sonra, 2016 senesi Ekim ayından beri İstanbul’da kurulu bir</w:t>
      </w:r>
      <w:r w:rsidR="00875899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düzende çeşitli alandaki faaliyetlerini devam ettirmektedir. Şirketimiz yürüttüğü eğitim</w:t>
      </w:r>
      <w:r w:rsidR="00875899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programlarının dışında, küratory</w:t>
      </w:r>
      <w:r w:rsidR="00902A0B">
        <w:rPr>
          <w:rFonts w:ascii="Times New Roman" w:hAnsi="Times New Roman" w:cs="Times New Roman"/>
          <w:lang w:val="en-US"/>
        </w:rPr>
        <w:t>a</w:t>
      </w:r>
      <w:r>
        <w:rPr>
          <w:rFonts w:ascii="Times New Roman" w:hAnsi="Times New Roman" w:cs="Times New Roman"/>
          <w:lang w:val="en-US"/>
        </w:rPr>
        <w:t>l çerçevede projeler üretmekte, gerçekleştirmekte ve sanat</w:t>
      </w:r>
      <w:r w:rsidR="00875899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kurumlarına, koleksiyonerlere, sanat alanında kariyer planlayan öğrencilere, sanatçılara</w:t>
      </w:r>
      <w:r w:rsidR="00875899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danışmanlık hizmetleri vermektedir. Açık Diyalog İstanbul yetişkinler için özel olarak</w:t>
      </w:r>
      <w:r w:rsidR="00875899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hazırlanmış konferanslar, seminerler, paneller organize etmektedir. Kurumun, önemli</w:t>
      </w:r>
      <w:r w:rsidR="00875899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misyonlarından birisi de sanatçılar, kürat</w:t>
      </w:r>
      <w:r w:rsidR="00902A0B">
        <w:rPr>
          <w:rFonts w:ascii="Times New Roman" w:hAnsi="Times New Roman" w:cs="Times New Roman"/>
          <w:lang w:val="en-US"/>
        </w:rPr>
        <w:t>ö</w:t>
      </w:r>
      <w:r>
        <w:rPr>
          <w:rFonts w:ascii="Times New Roman" w:hAnsi="Times New Roman" w:cs="Times New Roman"/>
          <w:lang w:val="en-US"/>
        </w:rPr>
        <w:t>rler ve yazarlar arasındaki kültürlerarası diyaloğu</w:t>
      </w:r>
      <w:r w:rsidR="00875899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geliştirmek, desteklemek ve uluslararası bir seviyeye taşımaktır. Açık Diyalog İstanbul ayrıca</w:t>
      </w:r>
    </w:p>
    <w:p w14:paraId="3E698A6B" w14:textId="089AC188" w:rsidR="002C2628" w:rsidRDefault="002C2628" w:rsidP="0087589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genç kürat</w:t>
      </w:r>
      <w:r w:rsidR="00902A0B">
        <w:rPr>
          <w:rFonts w:ascii="Times New Roman" w:hAnsi="Times New Roman" w:cs="Times New Roman"/>
          <w:lang w:val="en-US"/>
        </w:rPr>
        <w:t>ö</w:t>
      </w:r>
      <w:r>
        <w:rPr>
          <w:rFonts w:ascii="Times New Roman" w:hAnsi="Times New Roman" w:cs="Times New Roman"/>
          <w:lang w:val="en-US"/>
        </w:rPr>
        <w:t>rlere, sanatçılara ve yazarlara yeni platformlar sağlarken bu alanda deneyime</w:t>
      </w:r>
      <w:r w:rsidR="00875899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sahip olmayan sanat öğrencilerine de eğitim fırsatı yaratmayı amaçlamaktadır.</w:t>
      </w:r>
    </w:p>
    <w:p w14:paraId="4C42AA3F" w14:textId="77777777" w:rsidR="00902A0B" w:rsidRDefault="00902A0B" w:rsidP="002C2628">
      <w:pPr>
        <w:autoSpaceDE w:val="0"/>
        <w:autoSpaceDN w:val="0"/>
        <w:adjustRightInd w:val="0"/>
        <w:rPr>
          <w:rFonts w:ascii="Times New Roman" w:hAnsi="Times New Roman" w:cs="Times New Roman"/>
          <w:lang w:val="en-US"/>
        </w:rPr>
      </w:pPr>
    </w:p>
    <w:p w14:paraId="71F00A1A" w14:textId="348A1CE9" w:rsidR="002C2628" w:rsidRDefault="002C2628" w:rsidP="002C2628">
      <w:pPr>
        <w:autoSpaceDE w:val="0"/>
        <w:autoSpaceDN w:val="0"/>
        <w:adjustRightInd w:val="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AKBANK SANAT HAKKINDA</w:t>
      </w:r>
    </w:p>
    <w:p w14:paraId="3183F14F" w14:textId="77777777" w:rsidR="00902A0B" w:rsidRDefault="00902A0B" w:rsidP="002C2628">
      <w:pPr>
        <w:autoSpaceDE w:val="0"/>
        <w:autoSpaceDN w:val="0"/>
        <w:adjustRightInd w:val="0"/>
        <w:rPr>
          <w:rFonts w:ascii="Times New Roman" w:hAnsi="Times New Roman" w:cs="Times New Roman"/>
          <w:lang w:val="en-US"/>
        </w:rPr>
      </w:pPr>
    </w:p>
    <w:p w14:paraId="34827708" w14:textId="15E8524E" w:rsidR="00902A0B" w:rsidRDefault="002C2628" w:rsidP="0087589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Akbank Sanat, kurulduğu 1993 senesinden itibaren Türkiye’de çağdaş sanatın gelişimini</w:t>
      </w:r>
      <w:r w:rsidR="00875899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desteklemek amacıyla müzik, yayın, sahne sanatları ve görsel sanatlar alanlarını kapsayan</w:t>
      </w:r>
      <w:r w:rsidR="00875899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zengin bir kültür – sanat programı oluşturmuştur. Akbank Sanat; “değişimin hiç bitmediği</w:t>
      </w:r>
      <w:r w:rsidR="00875899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 xml:space="preserve">yer” olma sloganıyla bir yıl içerisinde </w:t>
      </w:r>
      <w:r w:rsidR="00157A2F">
        <w:rPr>
          <w:rFonts w:ascii="Times New Roman" w:hAnsi="Times New Roman" w:cs="Times New Roman"/>
          <w:lang w:val="en-US"/>
        </w:rPr>
        <w:t>binin</w:t>
      </w:r>
      <w:r>
        <w:rPr>
          <w:rFonts w:ascii="Times New Roman" w:hAnsi="Times New Roman" w:cs="Times New Roman"/>
          <w:lang w:val="en-US"/>
        </w:rPr>
        <w:t xml:space="preserve"> üzerinde etkinliğe ev sahipliği yaparak,</w:t>
      </w:r>
      <w:r w:rsidR="00875899">
        <w:rPr>
          <w:rFonts w:ascii="Times New Roman" w:hAnsi="Times New Roman" w:cs="Times New Roman"/>
          <w:lang w:val="en-US"/>
        </w:rPr>
        <w:t xml:space="preserve"> s</w:t>
      </w:r>
      <w:r>
        <w:rPr>
          <w:rFonts w:ascii="Times New Roman" w:hAnsi="Times New Roman" w:cs="Times New Roman"/>
          <w:lang w:val="en-US"/>
        </w:rPr>
        <w:t xml:space="preserve">ergilerden modern dans gösterilerine, </w:t>
      </w:r>
      <w:r w:rsidR="009775A8">
        <w:rPr>
          <w:rFonts w:ascii="Times New Roman" w:hAnsi="Times New Roman" w:cs="Times New Roman"/>
          <w:lang w:val="en-US"/>
        </w:rPr>
        <w:t>caz festivalinden kısa film festivaline</w:t>
      </w:r>
      <w:r>
        <w:rPr>
          <w:rFonts w:ascii="Times New Roman" w:hAnsi="Times New Roman" w:cs="Times New Roman"/>
          <w:lang w:val="en-US"/>
        </w:rPr>
        <w:t>,</w:t>
      </w:r>
      <w:r w:rsidR="00875899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konferans ve seminerlerden çocuk atölyelerine, film gösterimlerinden tiyatro gösterilerine</w:t>
      </w:r>
      <w:r w:rsidR="00875899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 xml:space="preserve">birçok etkinliğe yer vermektedir. </w:t>
      </w:r>
      <w:r>
        <w:rPr>
          <w:rFonts w:ascii="Times New Roman" w:hAnsi="Times New Roman" w:cs="Times New Roman"/>
          <w:lang w:val="en-US"/>
        </w:rPr>
        <w:lastRenderedPageBreak/>
        <w:t>1993 yılından günümüze 200 sergiye ev sahipliği yapmış</w:t>
      </w:r>
      <w:r w:rsidR="00875899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olan Çağdaş Sanat Galerisi’nde yıl boyunca farklı projelere yer verilmektedir. Galeri</w:t>
      </w:r>
      <w:r w:rsidR="00875899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bünyesinde, dünyaca tanınmış yerli ve yabancı sanatçıların yer aldığı sergilerin yanı sıra; genç</w:t>
      </w:r>
      <w:r w:rsidR="00875899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 xml:space="preserve">sanatçılara destek olabilmek amacıyla düzenlenen “Akbank Günümüz Sanatçıları </w:t>
      </w:r>
      <w:r w:rsidR="006F51DA">
        <w:rPr>
          <w:rFonts w:ascii="Times New Roman" w:hAnsi="Times New Roman" w:cs="Times New Roman"/>
          <w:lang w:val="en-US"/>
        </w:rPr>
        <w:t>Ö</w:t>
      </w:r>
      <w:r>
        <w:rPr>
          <w:rFonts w:ascii="Times New Roman" w:hAnsi="Times New Roman" w:cs="Times New Roman"/>
          <w:lang w:val="en-US"/>
        </w:rPr>
        <w:t>dülü</w:t>
      </w:r>
      <w:r w:rsidR="00875899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Sergisi’ne yer verilmektedir.</w:t>
      </w:r>
    </w:p>
    <w:p w14:paraId="30994DA4" w14:textId="04444B86" w:rsidR="00DB59FD" w:rsidRDefault="00DB59FD" w:rsidP="002C2628">
      <w:pPr>
        <w:autoSpaceDE w:val="0"/>
        <w:autoSpaceDN w:val="0"/>
        <w:adjustRightInd w:val="0"/>
        <w:rPr>
          <w:rFonts w:ascii="Times New Roman" w:hAnsi="Times New Roman" w:cs="Times New Roman"/>
          <w:lang w:val="en-US"/>
        </w:rPr>
      </w:pPr>
    </w:p>
    <w:p w14:paraId="4B11F6F8" w14:textId="77777777" w:rsidR="00DB59FD" w:rsidRDefault="00DB59FD" w:rsidP="002C2628">
      <w:pPr>
        <w:autoSpaceDE w:val="0"/>
        <w:autoSpaceDN w:val="0"/>
        <w:adjustRightInd w:val="0"/>
        <w:rPr>
          <w:rFonts w:ascii="Times New Roman" w:hAnsi="Times New Roman" w:cs="Times New Roman"/>
          <w:lang w:val="en-US"/>
        </w:rPr>
      </w:pPr>
    </w:p>
    <w:p w14:paraId="7F24548A" w14:textId="07166CC1" w:rsidR="002C2628" w:rsidRDefault="002C2628" w:rsidP="002C2628">
      <w:pPr>
        <w:autoSpaceDE w:val="0"/>
        <w:autoSpaceDN w:val="0"/>
        <w:adjustRightInd w:val="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Daha Fazla Bilgi ve Kayıt için:</w:t>
      </w:r>
    </w:p>
    <w:p w14:paraId="0256E6FB" w14:textId="77777777" w:rsidR="002E2B38" w:rsidRDefault="002E2B38" w:rsidP="002C2628">
      <w:pPr>
        <w:autoSpaceDE w:val="0"/>
        <w:autoSpaceDN w:val="0"/>
        <w:adjustRightInd w:val="0"/>
        <w:rPr>
          <w:rFonts w:ascii="Times New Roman" w:hAnsi="Times New Roman" w:cs="Times New Roman"/>
          <w:lang w:val="en-US"/>
        </w:rPr>
      </w:pPr>
    </w:p>
    <w:p w14:paraId="2FCC20E1" w14:textId="2C8861A3" w:rsidR="002C2628" w:rsidRDefault="002C2628" w:rsidP="002C2628">
      <w:pPr>
        <w:autoSpaceDE w:val="0"/>
        <w:autoSpaceDN w:val="0"/>
        <w:adjustRightInd w:val="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Akbank Sanat: 0212 252 35 00 – 01 </w:t>
      </w:r>
      <w:hyperlink r:id="rId5" w:history="1">
        <w:r w:rsidR="002E2B38" w:rsidRPr="000F188E">
          <w:rPr>
            <w:rStyle w:val="Hyperlink"/>
            <w:rFonts w:ascii="Times New Roman" w:hAnsi="Times New Roman" w:cs="Times New Roman"/>
            <w:lang w:val="en-US"/>
          </w:rPr>
          <w:t>www.akbanksanat.com</w:t>
        </w:r>
      </w:hyperlink>
    </w:p>
    <w:p w14:paraId="438093E6" w14:textId="77777777" w:rsidR="002E2B38" w:rsidRDefault="002E2B38" w:rsidP="002C2628">
      <w:pPr>
        <w:autoSpaceDE w:val="0"/>
        <w:autoSpaceDN w:val="0"/>
        <w:adjustRightInd w:val="0"/>
        <w:rPr>
          <w:rFonts w:ascii="Times New Roman" w:hAnsi="Times New Roman" w:cs="Times New Roman"/>
          <w:lang w:val="en-US"/>
        </w:rPr>
      </w:pPr>
    </w:p>
    <w:p w14:paraId="45161D32" w14:textId="77777777" w:rsidR="002C2628" w:rsidRDefault="002C2628" w:rsidP="002C2628">
      <w:pPr>
        <w:autoSpaceDE w:val="0"/>
        <w:autoSpaceDN w:val="0"/>
        <w:adjustRightInd w:val="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Açık Diyalog İstanbul: +(90) 212 230 02 89 apply@curatingcontemporaryart.org /</w:t>
      </w:r>
    </w:p>
    <w:p w14:paraId="7C6AEF9C" w14:textId="77777777" w:rsidR="002C2628" w:rsidRDefault="002C2628" w:rsidP="002C2628">
      <w:r>
        <w:rPr>
          <w:rFonts w:ascii="Times New Roman" w:hAnsi="Times New Roman" w:cs="Times New Roman"/>
          <w:lang w:val="en-US"/>
        </w:rPr>
        <w:t>www.opendialogueistanbul.com</w:t>
      </w:r>
    </w:p>
    <w:sectPr w:rsidR="002C2628" w:rsidSect="00243D40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doNotDisplayPageBoundarie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628"/>
    <w:rsid w:val="00142DDB"/>
    <w:rsid w:val="00157A2F"/>
    <w:rsid w:val="001A3D6A"/>
    <w:rsid w:val="00233EDF"/>
    <w:rsid w:val="00243D40"/>
    <w:rsid w:val="002C2628"/>
    <w:rsid w:val="002C5571"/>
    <w:rsid w:val="002E2B38"/>
    <w:rsid w:val="00505325"/>
    <w:rsid w:val="00612591"/>
    <w:rsid w:val="006F51DA"/>
    <w:rsid w:val="00875899"/>
    <w:rsid w:val="008A20FE"/>
    <w:rsid w:val="00902A0B"/>
    <w:rsid w:val="009775A8"/>
    <w:rsid w:val="00A203EA"/>
    <w:rsid w:val="00A24150"/>
    <w:rsid w:val="00B77621"/>
    <w:rsid w:val="00DB59FD"/>
    <w:rsid w:val="00E42388"/>
    <w:rsid w:val="00F91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2CA1384"/>
  <w15:chartTrackingRefBased/>
  <w15:docId w15:val="{27C6E29A-806B-944A-9386-E88AE35D2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E2B3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E2B3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kbanksanat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565</Words>
  <Characters>3226</Characters>
  <Application>Microsoft Office Word</Application>
  <DocSecurity>0</DocSecurity>
  <Lines>26</Lines>
  <Paragraphs>7</Paragraphs>
  <ScaleCrop>false</ScaleCrop>
  <Company/>
  <LinksUpToDate>false</LinksUpToDate>
  <CharactersWithSpaces>3784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23</cp:revision>
  <dcterms:created xsi:type="dcterms:W3CDTF">2022-09-02T19:06:00Z</dcterms:created>
  <dcterms:modified xsi:type="dcterms:W3CDTF">2026-08-10T14:45:00Z</dcterms:modified>
</cp:coreProperties>
</file>